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B0" w:rsidRDefault="004F4123">
      <w:pPr>
        <w:rPr>
          <w:sz w:val="28"/>
          <w:szCs w:val="28"/>
        </w:rPr>
      </w:pPr>
      <w:r>
        <w:rPr>
          <w:b/>
          <w:bCs/>
          <w:sz w:val="32"/>
          <w:szCs w:val="32"/>
        </w:rPr>
        <w:t>ATAMALARIN DUYURULMASI, TEBLİGAT VE GÖREVE BAŞLAMA</w:t>
      </w:r>
      <w:r>
        <w:rPr>
          <w:sz w:val="32"/>
          <w:szCs w:val="32"/>
        </w:rPr>
        <w:t xml:space="preserve"> </w:t>
      </w:r>
    </w:p>
    <w:p w:rsidR="004436B0" w:rsidRDefault="004F412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Aday tarafından başvuru esnasında sisteme girilen/beyan edilen atamaya esas (mezuniyet belgesi veya diploma, varsa formasyon belgesi, varsa denklik belgesi, felsefe bölümü mezunlarından 16 kredi </w:t>
      </w:r>
      <w:r>
        <w:rPr>
          <w:sz w:val="32"/>
          <w:szCs w:val="32"/>
        </w:rPr>
        <w:t>sosyoloji, 16 kredi psikoloji; sosyoloji bölümü mezunlarından 8 kredi mantık, 16 kredi felsefe, 16 kredi psikoloji aldığına dair belge vb.) belgelerin aslı,</w:t>
      </w:r>
    </w:p>
    <w:p w:rsidR="004436B0" w:rsidRDefault="004F4123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Elektronik Başvuru Formu (il millî eğitim müdürlüklerinden temin edilecektir),</w:t>
      </w:r>
    </w:p>
    <w:p w:rsidR="004436B0" w:rsidRDefault="004F4123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Son altı ay içinde ç</w:t>
      </w:r>
      <w:r>
        <w:rPr>
          <w:sz w:val="32"/>
          <w:szCs w:val="32"/>
        </w:rPr>
        <w:t>ekilmiş vesikalık fotoğraf (6 adet),</w:t>
      </w:r>
    </w:p>
    <w:p w:rsidR="004436B0" w:rsidRDefault="004F412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Nüfus cüzdanı/kimlik kartı fotokopisi, </w:t>
      </w:r>
    </w:p>
    <w:p w:rsidR="004436B0" w:rsidRDefault="004F412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Mal bildirimi (il millî eğitim müdürlüklerinden temin edilecektir),</w:t>
      </w:r>
    </w:p>
    <w:p w:rsidR="004436B0" w:rsidRDefault="004F412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Kamu Görevlileri Etik Sözleşmesi (il millî eğitim müdürlüklerinden temin edilecektir), </w:t>
      </w:r>
    </w:p>
    <w:p w:rsidR="004436B0" w:rsidRDefault="004F412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Başvuru esnasında Pedag</w:t>
      </w:r>
      <w:r>
        <w:rPr>
          <w:sz w:val="32"/>
          <w:szCs w:val="32"/>
        </w:rPr>
        <w:t xml:space="preserve">ojik Formasyon Belgesi yerine resmî yazı ibraz edenlerden Pedagojik Formasyon Belgesi, </w:t>
      </w:r>
    </w:p>
    <w:p w:rsidR="004436B0" w:rsidRDefault="004F412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Sağlık durumu yönünden öğretmenlik görevini yapmasına engel bir durumu olmadığına dair tam teşekküllü bir hastaneden alınacak sağlık kurulu raporu (güncel tarihli),</w:t>
      </w:r>
    </w:p>
    <w:p w:rsidR="004436B0" w:rsidRDefault="004F412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Not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Sağlık kurulu raporu Sağlık Bakanlığının “erapor.saglik.gov.tr/portal/” internet adresinde yer alan “e-Rapor Doğrulama” sisteminde sorgulanacak, bu sistemde doğrulanmayan sağlık kurulu raporları kabul edilmeyecektir</w:t>
      </w:r>
    </w:p>
    <w:p w:rsidR="004436B0" w:rsidRDefault="004F412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Erkek adaylar için e-devlet üzerinden </w:t>
      </w:r>
      <w:r>
        <w:rPr>
          <w:sz w:val="32"/>
          <w:szCs w:val="32"/>
        </w:rPr>
        <w:t xml:space="preserve">alınacak barkodlu askerlik durum belgesi, </w:t>
      </w:r>
    </w:p>
    <w:p w:rsidR="004436B0" w:rsidRDefault="004F4123">
      <w:pPr>
        <w:rPr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E-devlet üzerinden alınacak barkodlu adli sicil kayıt belgesi </w:t>
      </w:r>
    </w:p>
    <w:p w:rsidR="00CE536A" w:rsidRDefault="00CE536A">
      <w:pPr>
        <w:rPr>
          <w:sz w:val="32"/>
          <w:szCs w:val="32"/>
        </w:rPr>
      </w:pPr>
      <w:r w:rsidRPr="00CE536A">
        <w:rPr>
          <w:b/>
          <w:sz w:val="32"/>
          <w:szCs w:val="32"/>
        </w:rPr>
        <w:t>11.</w:t>
      </w:r>
      <w:r>
        <w:rPr>
          <w:sz w:val="32"/>
          <w:szCs w:val="32"/>
        </w:rPr>
        <w:t>Arpaçay Ziraat Bankasından hesap açılması</w:t>
      </w:r>
      <w:bookmarkStart w:id="0" w:name="_GoBack"/>
      <w:bookmarkEnd w:id="0"/>
      <w:r>
        <w:rPr>
          <w:sz w:val="32"/>
          <w:szCs w:val="32"/>
        </w:rPr>
        <w:t xml:space="preserve"> istenecektir.</w:t>
      </w:r>
    </w:p>
    <w:p w:rsidR="004436B0" w:rsidRDefault="004436B0"/>
    <w:sectPr w:rsidR="00443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23" w:rsidRDefault="004F4123">
      <w:pPr>
        <w:spacing w:line="240" w:lineRule="auto"/>
      </w:pPr>
      <w:r>
        <w:separator/>
      </w:r>
    </w:p>
  </w:endnote>
  <w:endnote w:type="continuationSeparator" w:id="0">
    <w:p w:rsidR="004F4123" w:rsidRDefault="004F4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23" w:rsidRDefault="004F4123">
      <w:pPr>
        <w:spacing w:after="0"/>
      </w:pPr>
      <w:r>
        <w:separator/>
      </w:r>
    </w:p>
  </w:footnote>
  <w:footnote w:type="continuationSeparator" w:id="0">
    <w:p w:rsidR="004F4123" w:rsidRDefault="004F41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E82"/>
    <w:multiLevelType w:val="singleLevel"/>
    <w:tmpl w:val="06BD2E82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6602B3F0"/>
    <w:multiLevelType w:val="singleLevel"/>
    <w:tmpl w:val="6602B3F0"/>
    <w:lvl w:ilvl="0">
      <w:start w:val="9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31"/>
    <w:rsid w:val="004436B0"/>
    <w:rsid w:val="004F4123"/>
    <w:rsid w:val="009B414F"/>
    <w:rsid w:val="00B62531"/>
    <w:rsid w:val="00CE536A"/>
    <w:rsid w:val="17F85386"/>
    <w:rsid w:val="448B2102"/>
    <w:rsid w:val="4F6C2A99"/>
    <w:rsid w:val="57E502DB"/>
    <w:rsid w:val="645F6E17"/>
    <w:rsid w:val="6DE862F2"/>
    <w:rsid w:val="72BF37AA"/>
    <w:rsid w:val="74B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2974"/>
  <w15:docId w15:val="{759B2058-394E-4279-8B28-3D83C762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IlyasBULUT</dc:creator>
  <cp:lastModifiedBy>ab</cp:lastModifiedBy>
  <cp:revision>2</cp:revision>
  <cp:lastPrinted>2024-11-26T10:52:00Z</cp:lastPrinted>
  <dcterms:created xsi:type="dcterms:W3CDTF">2024-12-10T05:55:00Z</dcterms:created>
  <dcterms:modified xsi:type="dcterms:W3CDTF">2024-12-10T05:55:00Z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67416A0F0F694CCAB835FD2F5EF3BE84_12</vt:lpwstr>
  </property>
</Properties>
</file>